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A15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71D7C93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</w:rPr>
      </w:pPr>
    </w:p>
    <w:p w14:paraId="5D4216A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47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执法检查计划分工表</w:t>
      </w:r>
    </w:p>
    <w:bookmarkEnd w:id="47"/>
    <w:p w14:paraId="14E55B46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</w:rPr>
      </w:pPr>
    </w:p>
    <w:tbl>
      <w:tblPr>
        <w:tblStyle w:val="10"/>
        <w:tblW w:w="8931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3701"/>
        <w:gridCol w:w="1395"/>
        <w:gridCol w:w="1708"/>
      </w:tblGrid>
      <w:tr w14:paraId="16E57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DF8AC73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</w:t>
            </w:r>
          </w:p>
        </w:tc>
        <w:tc>
          <w:tcPr>
            <w:tcW w:w="1134" w:type="dxa"/>
            <w:vAlign w:val="center"/>
          </w:tcPr>
          <w:p w14:paraId="7496B438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701" w:type="dxa"/>
            <w:vAlign w:val="center"/>
          </w:tcPr>
          <w:p w14:paraId="229A8B6F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工作计划</w:t>
            </w:r>
          </w:p>
        </w:tc>
        <w:tc>
          <w:tcPr>
            <w:tcW w:w="1395" w:type="dxa"/>
            <w:vAlign w:val="center"/>
          </w:tcPr>
          <w:p w14:paraId="0A80DC16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时间</w:t>
            </w:r>
          </w:p>
        </w:tc>
        <w:tc>
          <w:tcPr>
            <w:tcW w:w="1708" w:type="dxa"/>
            <w:vAlign w:val="center"/>
          </w:tcPr>
          <w:p w14:paraId="745D332B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工作任务</w:t>
            </w:r>
          </w:p>
        </w:tc>
      </w:tr>
      <w:tr w14:paraId="4D04B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 w14:paraId="017A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  <w:p w14:paraId="7F4B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综合监督检查</w:t>
            </w:r>
          </w:p>
        </w:tc>
        <w:tc>
          <w:tcPr>
            <w:tcW w:w="1134" w:type="dxa"/>
            <w:vAlign w:val="center"/>
          </w:tcPr>
          <w:p w14:paraId="6A2C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3701" w:type="dxa"/>
            <w:vAlign w:val="center"/>
          </w:tcPr>
          <w:p w14:paraId="7125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胶南市海青敏学液化气站</w:t>
            </w:r>
          </w:p>
        </w:tc>
        <w:tc>
          <w:tcPr>
            <w:tcW w:w="1395" w:type="dxa"/>
            <w:vAlign w:val="center"/>
          </w:tcPr>
          <w:p w14:paraId="664E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0" w:name="OLE_LINK40"/>
            <w:bookmarkStart w:id="1" w:name="OLE_LINK41"/>
            <w:bookmarkStart w:id="2" w:name="OLE_LINK47"/>
            <w:bookmarkStart w:id="3" w:name="OLE_LINK46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4</w:t>
            </w:r>
            <w:bookmarkEnd w:id="0"/>
            <w:bookmarkEnd w:id="1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月和7月</w:t>
            </w:r>
            <w:bookmarkEnd w:id="2"/>
            <w:bookmarkEnd w:id="3"/>
          </w:p>
        </w:tc>
        <w:tc>
          <w:tcPr>
            <w:tcW w:w="1708" w:type="dxa"/>
            <w:vAlign w:val="center"/>
          </w:tcPr>
          <w:p w14:paraId="15E5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4" w:name="OLE_LINK48"/>
            <w:bookmarkStart w:id="5" w:name="OLE_LINK49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  <w:bookmarkEnd w:id="4"/>
            <w:bookmarkEnd w:id="5"/>
          </w:p>
        </w:tc>
      </w:tr>
      <w:tr w14:paraId="6A9EBD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2052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CC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2</w:t>
            </w:r>
          </w:p>
        </w:tc>
        <w:tc>
          <w:tcPr>
            <w:tcW w:w="3701" w:type="dxa"/>
            <w:vAlign w:val="center"/>
          </w:tcPr>
          <w:p w14:paraId="24A5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青岛汇众能源有限公司第六液化气供应站</w:t>
            </w:r>
          </w:p>
        </w:tc>
        <w:tc>
          <w:tcPr>
            <w:tcW w:w="1395" w:type="dxa"/>
            <w:vAlign w:val="center"/>
          </w:tcPr>
          <w:p w14:paraId="6A3B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4月和7月</w:t>
            </w:r>
          </w:p>
        </w:tc>
        <w:tc>
          <w:tcPr>
            <w:tcW w:w="1708" w:type="dxa"/>
            <w:vAlign w:val="center"/>
          </w:tcPr>
          <w:p w14:paraId="1EED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06FEF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7088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D7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3</w:t>
            </w:r>
          </w:p>
        </w:tc>
        <w:tc>
          <w:tcPr>
            <w:tcW w:w="3701" w:type="dxa"/>
            <w:vAlign w:val="center"/>
          </w:tcPr>
          <w:p w14:paraId="0B59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青岛四季香商贸有限公司</w:t>
            </w:r>
          </w:p>
        </w:tc>
        <w:tc>
          <w:tcPr>
            <w:tcW w:w="1395" w:type="dxa"/>
            <w:vAlign w:val="center"/>
          </w:tcPr>
          <w:p w14:paraId="1FDE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3月</w:t>
            </w:r>
          </w:p>
        </w:tc>
        <w:tc>
          <w:tcPr>
            <w:tcW w:w="1708" w:type="dxa"/>
            <w:vAlign w:val="center"/>
          </w:tcPr>
          <w:p w14:paraId="2AEF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67154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6912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21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4</w:t>
            </w:r>
          </w:p>
        </w:tc>
        <w:tc>
          <w:tcPr>
            <w:tcW w:w="3701" w:type="dxa"/>
            <w:vAlign w:val="center"/>
          </w:tcPr>
          <w:p w14:paraId="7B5E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青岛大通工业品有限公司</w:t>
            </w:r>
          </w:p>
        </w:tc>
        <w:tc>
          <w:tcPr>
            <w:tcW w:w="1395" w:type="dxa"/>
            <w:vAlign w:val="center"/>
          </w:tcPr>
          <w:p w14:paraId="2D9AE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3月</w:t>
            </w:r>
          </w:p>
        </w:tc>
        <w:tc>
          <w:tcPr>
            <w:tcW w:w="1708" w:type="dxa"/>
            <w:vAlign w:val="center"/>
          </w:tcPr>
          <w:p w14:paraId="784B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0845B1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3CC5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36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5</w:t>
            </w:r>
          </w:p>
        </w:tc>
        <w:tc>
          <w:tcPr>
            <w:tcW w:w="3701" w:type="dxa"/>
            <w:vAlign w:val="center"/>
          </w:tcPr>
          <w:p w14:paraId="3C4D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6" w:name="OLE_LINK62"/>
            <w:bookmarkStart w:id="7" w:name="OLE_LINK63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青岛鸿钰泽润创新科技有限公司</w:t>
            </w:r>
            <w:bookmarkEnd w:id="6"/>
            <w:bookmarkEnd w:id="7"/>
          </w:p>
        </w:tc>
        <w:tc>
          <w:tcPr>
            <w:tcW w:w="1395" w:type="dxa"/>
            <w:vAlign w:val="center"/>
          </w:tcPr>
          <w:p w14:paraId="065B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8" w:name="OLE_LINK6"/>
            <w:bookmarkStart w:id="9" w:name="OLE_LINK5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5月</w:t>
            </w:r>
            <w:bookmarkEnd w:id="8"/>
            <w:bookmarkEnd w:id="9"/>
          </w:p>
        </w:tc>
        <w:tc>
          <w:tcPr>
            <w:tcW w:w="1708" w:type="dxa"/>
            <w:vAlign w:val="center"/>
          </w:tcPr>
          <w:p w14:paraId="2624A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4CA67B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4AAC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C5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6</w:t>
            </w:r>
          </w:p>
        </w:tc>
        <w:tc>
          <w:tcPr>
            <w:tcW w:w="3701" w:type="dxa"/>
            <w:vAlign w:val="center"/>
          </w:tcPr>
          <w:p w14:paraId="2A88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10" w:name="OLE_LINK51"/>
            <w:bookmarkStart w:id="11" w:name="OLE_LINK64"/>
            <w:bookmarkStart w:id="12" w:name="OLE_LINK52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青岛乐宁纺织有限公司</w:t>
            </w:r>
            <w:bookmarkEnd w:id="10"/>
            <w:bookmarkEnd w:id="11"/>
            <w:bookmarkEnd w:id="12"/>
          </w:p>
        </w:tc>
        <w:tc>
          <w:tcPr>
            <w:tcW w:w="1395" w:type="dxa"/>
            <w:vAlign w:val="center"/>
          </w:tcPr>
          <w:p w14:paraId="78FF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5</w:t>
            </w:r>
            <w:bookmarkStart w:id="13" w:name="OLE_LINK8"/>
            <w:bookmarkStart w:id="14" w:name="OLE_LINK7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月</w:t>
            </w:r>
            <w:bookmarkEnd w:id="13"/>
            <w:bookmarkEnd w:id="14"/>
          </w:p>
        </w:tc>
        <w:tc>
          <w:tcPr>
            <w:tcW w:w="1708" w:type="dxa"/>
            <w:vAlign w:val="center"/>
          </w:tcPr>
          <w:p w14:paraId="5D87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704D9E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742C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CB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7</w:t>
            </w:r>
          </w:p>
        </w:tc>
        <w:tc>
          <w:tcPr>
            <w:tcW w:w="3701" w:type="dxa"/>
            <w:vAlign w:val="center"/>
          </w:tcPr>
          <w:p w14:paraId="5DDC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15" w:name="OLE_LINK65"/>
            <w:bookmarkStart w:id="16" w:name="OLE_LINK53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青岛高宏科技有限公司</w:t>
            </w:r>
            <w:bookmarkEnd w:id="15"/>
            <w:bookmarkEnd w:id="16"/>
          </w:p>
        </w:tc>
        <w:tc>
          <w:tcPr>
            <w:tcW w:w="1395" w:type="dxa"/>
            <w:vAlign w:val="center"/>
          </w:tcPr>
          <w:p w14:paraId="0973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6月</w:t>
            </w:r>
          </w:p>
        </w:tc>
        <w:tc>
          <w:tcPr>
            <w:tcW w:w="1708" w:type="dxa"/>
            <w:vAlign w:val="center"/>
          </w:tcPr>
          <w:p w14:paraId="192F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57C458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15AA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8B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8</w:t>
            </w:r>
          </w:p>
        </w:tc>
        <w:tc>
          <w:tcPr>
            <w:tcW w:w="3701" w:type="dxa"/>
            <w:vAlign w:val="center"/>
          </w:tcPr>
          <w:p w14:paraId="356F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17" w:name="OLE_LINK66"/>
            <w:bookmarkStart w:id="18" w:name="OLE_LINK54"/>
            <w:bookmarkStart w:id="19" w:name="OLE_LINK55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青岛春泉食品有限公司</w:t>
            </w:r>
            <w:bookmarkEnd w:id="17"/>
            <w:bookmarkEnd w:id="18"/>
            <w:bookmarkEnd w:id="19"/>
          </w:p>
        </w:tc>
        <w:tc>
          <w:tcPr>
            <w:tcW w:w="1395" w:type="dxa"/>
            <w:vAlign w:val="center"/>
          </w:tcPr>
          <w:p w14:paraId="1A16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6月</w:t>
            </w:r>
          </w:p>
        </w:tc>
        <w:tc>
          <w:tcPr>
            <w:tcW w:w="1708" w:type="dxa"/>
            <w:vAlign w:val="center"/>
          </w:tcPr>
          <w:p w14:paraId="4010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15415F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2E42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B7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9</w:t>
            </w:r>
          </w:p>
        </w:tc>
        <w:tc>
          <w:tcPr>
            <w:tcW w:w="3701" w:type="dxa"/>
            <w:vAlign w:val="center"/>
          </w:tcPr>
          <w:p w14:paraId="5CB7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20" w:name="OLE_LINK67"/>
            <w:bookmarkStart w:id="21" w:name="OLE_LINK68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青岛太阳升水产品有限公司</w:t>
            </w:r>
            <w:bookmarkEnd w:id="20"/>
            <w:bookmarkEnd w:id="21"/>
          </w:p>
        </w:tc>
        <w:tc>
          <w:tcPr>
            <w:tcW w:w="1395" w:type="dxa"/>
            <w:vAlign w:val="center"/>
          </w:tcPr>
          <w:p w14:paraId="67A5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8月</w:t>
            </w:r>
          </w:p>
        </w:tc>
        <w:tc>
          <w:tcPr>
            <w:tcW w:w="1708" w:type="dxa"/>
            <w:vAlign w:val="center"/>
          </w:tcPr>
          <w:p w14:paraId="4CED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0FEB77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14F4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D68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10</w:t>
            </w:r>
          </w:p>
        </w:tc>
        <w:tc>
          <w:tcPr>
            <w:tcW w:w="3701" w:type="dxa"/>
            <w:vAlign w:val="center"/>
          </w:tcPr>
          <w:p w14:paraId="3521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22" w:name="OLE_LINK70"/>
            <w:bookmarkStart w:id="23" w:name="OLE_LINK69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粱罗川宠物食品厂</w:t>
            </w:r>
            <w:bookmarkEnd w:id="22"/>
            <w:bookmarkEnd w:id="23"/>
          </w:p>
        </w:tc>
        <w:tc>
          <w:tcPr>
            <w:tcW w:w="1395" w:type="dxa"/>
            <w:vAlign w:val="center"/>
          </w:tcPr>
          <w:p w14:paraId="17DD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8月</w:t>
            </w:r>
          </w:p>
        </w:tc>
        <w:tc>
          <w:tcPr>
            <w:tcW w:w="1708" w:type="dxa"/>
            <w:vAlign w:val="center"/>
          </w:tcPr>
          <w:p w14:paraId="4EDD7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2B229A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1732F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70F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11</w:t>
            </w:r>
          </w:p>
        </w:tc>
        <w:tc>
          <w:tcPr>
            <w:tcW w:w="3701" w:type="dxa"/>
            <w:vAlign w:val="center"/>
          </w:tcPr>
          <w:p w14:paraId="5F98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24" w:name="OLE_LINK71"/>
            <w:bookmarkStart w:id="25" w:name="OLE_LINK72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青岛煦阳宠物食品有限公司</w:t>
            </w:r>
            <w:bookmarkEnd w:id="24"/>
            <w:bookmarkEnd w:id="25"/>
          </w:p>
        </w:tc>
        <w:tc>
          <w:tcPr>
            <w:tcW w:w="1395" w:type="dxa"/>
            <w:vAlign w:val="center"/>
          </w:tcPr>
          <w:p w14:paraId="3CD6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9月</w:t>
            </w:r>
          </w:p>
        </w:tc>
        <w:tc>
          <w:tcPr>
            <w:tcW w:w="1708" w:type="dxa"/>
            <w:vAlign w:val="center"/>
          </w:tcPr>
          <w:p w14:paraId="679D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26" w:name="OLE_LINK50"/>
            <w:bookmarkStart w:id="27" w:name="OLE_LINK45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  <w:bookmarkEnd w:id="26"/>
            <w:bookmarkEnd w:id="27"/>
          </w:p>
        </w:tc>
      </w:tr>
      <w:tr w14:paraId="5E1D16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6064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85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12</w:t>
            </w:r>
          </w:p>
        </w:tc>
        <w:tc>
          <w:tcPr>
            <w:tcW w:w="3701" w:type="dxa"/>
            <w:vAlign w:val="center"/>
          </w:tcPr>
          <w:p w14:paraId="5FF1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28" w:name="OLE_LINK74"/>
            <w:bookmarkStart w:id="29" w:name="OLE_LINK73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青岛弗沃德景观木业有限公司</w:t>
            </w:r>
            <w:bookmarkEnd w:id="28"/>
            <w:bookmarkEnd w:id="29"/>
          </w:p>
        </w:tc>
        <w:tc>
          <w:tcPr>
            <w:tcW w:w="1395" w:type="dxa"/>
            <w:vAlign w:val="center"/>
          </w:tcPr>
          <w:p w14:paraId="4272E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9月</w:t>
            </w:r>
          </w:p>
        </w:tc>
        <w:tc>
          <w:tcPr>
            <w:tcW w:w="1708" w:type="dxa"/>
            <w:vAlign w:val="center"/>
          </w:tcPr>
          <w:p w14:paraId="2FF0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3E5A9B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01367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B2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13</w:t>
            </w:r>
          </w:p>
        </w:tc>
        <w:tc>
          <w:tcPr>
            <w:tcW w:w="3701" w:type="dxa"/>
            <w:vAlign w:val="center"/>
          </w:tcPr>
          <w:p w14:paraId="66F0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30" w:name="OLE_LINK76"/>
            <w:bookmarkStart w:id="31" w:name="OLE_LINK75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青岛嘉合兴塑料制品有限公司</w:t>
            </w:r>
            <w:bookmarkEnd w:id="30"/>
            <w:bookmarkEnd w:id="31"/>
          </w:p>
        </w:tc>
        <w:tc>
          <w:tcPr>
            <w:tcW w:w="1395" w:type="dxa"/>
            <w:vAlign w:val="center"/>
          </w:tcPr>
          <w:p w14:paraId="4BF0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10月</w:t>
            </w:r>
          </w:p>
        </w:tc>
        <w:tc>
          <w:tcPr>
            <w:tcW w:w="1708" w:type="dxa"/>
            <w:vAlign w:val="center"/>
          </w:tcPr>
          <w:p w14:paraId="104E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4DE03A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03CE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F9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14</w:t>
            </w:r>
          </w:p>
        </w:tc>
        <w:tc>
          <w:tcPr>
            <w:tcW w:w="3701" w:type="dxa"/>
            <w:vAlign w:val="center"/>
          </w:tcPr>
          <w:p w14:paraId="7087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32" w:name="OLE_LINK78"/>
            <w:bookmarkStart w:id="33" w:name="OLE_LINK77"/>
            <w:bookmarkStart w:id="34" w:name="OLE_LINK79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青岛金皓业工贸有限公司</w:t>
            </w:r>
            <w:bookmarkEnd w:id="32"/>
            <w:bookmarkEnd w:id="33"/>
            <w:bookmarkEnd w:id="34"/>
          </w:p>
        </w:tc>
        <w:tc>
          <w:tcPr>
            <w:tcW w:w="1395" w:type="dxa"/>
            <w:vAlign w:val="center"/>
          </w:tcPr>
          <w:p w14:paraId="4388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10月</w:t>
            </w:r>
          </w:p>
        </w:tc>
        <w:tc>
          <w:tcPr>
            <w:tcW w:w="1708" w:type="dxa"/>
            <w:vAlign w:val="center"/>
          </w:tcPr>
          <w:p w14:paraId="4E0B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1C742E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4BF0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481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15</w:t>
            </w:r>
          </w:p>
        </w:tc>
        <w:tc>
          <w:tcPr>
            <w:tcW w:w="3701" w:type="dxa"/>
            <w:vAlign w:val="center"/>
          </w:tcPr>
          <w:p w14:paraId="544E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35" w:name="OLE_LINK81"/>
            <w:bookmarkStart w:id="36" w:name="OLE_LINK80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青岛汇远中矿新型建材有限公司</w:t>
            </w:r>
            <w:bookmarkEnd w:id="35"/>
            <w:bookmarkEnd w:id="36"/>
          </w:p>
        </w:tc>
        <w:tc>
          <w:tcPr>
            <w:tcW w:w="1395" w:type="dxa"/>
            <w:vAlign w:val="center"/>
          </w:tcPr>
          <w:p w14:paraId="6888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37" w:name="OLE_LINK59"/>
            <w:bookmarkStart w:id="38" w:name="OLE_LINK58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11</w:t>
            </w:r>
            <w:bookmarkEnd w:id="37"/>
            <w:bookmarkEnd w:id="38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月</w:t>
            </w:r>
          </w:p>
        </w:tc>
        <w:tc>
          <w:tcPr>
            <w:tcW w:w="1708" w:type="dxa"/>
            <w:vAlign w:val="center"/>
          </w:tcPr>
          <w:p w14:paraId="7D1F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39" w:name="OLE_LINK61"/>
            <w:bookmarkStart w:id="40" w:name="OLE_LINK60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  <w:bookmarkEnd w:id="39"/>
            <w:bookmarkEnd w:id="40"/>
          </w:p>
        </w:tc>
      </w:tr>
      <w:tr w14:paraId="416ED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5512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BD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16</w:t>
            </w:r>
          </w:p>
        </w:tc>
        <w:tc>
          <w:tcPr>
            <w:tcW w:w="3701" w:type="dxa"/>
            <w:vAlign w:val="center"/>
          </w:tcPr>
          <w:p w14:paraId="230C5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41" w:name="OLE_LINK83"/>
            <w:bookmarkStart w:id="42" w:name="OLE_LINK82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青岛佳宸</w:t>
            </w:r>
            <w:bookmarkStart w:id="43" w:name="OLE_LINK10"/>
            <w:bookmarkStart w:id="44" w:name="OLE_LINK9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达</w:t>
            </w:r>
            <w:bookmarkEnd w:id="43"/>
            <w:bookmarkEnd w:id="44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工业科技有限公司</w:t>
            </w:r>
            <w:bookmarkEnd w:id="41"/>
            <w:bookmarkEnd w:id="42"/>
          </w:p>
        </w:tc>
        <w:tc>
          <w:tcPr>
            <w:tcW w:w="1395" w:type="dxa"/>
            <w:vAlign w:val="center"/>
          </w:tcPr>
          <w:p w14:paraId="041F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11月</w:t>
            </w:r>
          </w:p>
        </w:tc>
        <w:tc>
          <w:tcPr>
            <w:tcW w:w="1708" w:type="dxa"/>
            <w:vAlign w:val="center"/>
          </w:tcPr>
          <w:p w14:paraId="13DF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7E594D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2282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B2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17</w:t>
            </w:r>
          </w:p>
        </w:tc>
        <w:tc>
          <w:tcPr>
            <w:tcW w:w="3701" w:type="dxa"/>
            <w:vAlign w:val="center"/>
          </w:tcPr>
          <w:p w14:paraId="38772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bookmarkStart w:id="45" w:name="OLE_LINK85"/>
            <w:bookmarkStart w:id="46" w:name="OLE_LINK84"/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盛客隆超市</w:t>
            </w:r>
            <w:bookmarkEnd w:id="45"/>
            <w:bookmarkEnd w:id="46"/>
          </w:p>
        </w:tc>
        <w:tc>
          <w:tcPr>
            <w:tcW w:w="1395" w:type="dxa"/>
            <w:vAlign w:val="center"/>
          </w:tcPr>
          <w:p w14:paraId="078E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12月</w:t>
            </w:r>
          </w:p>
        </w:tc>
        <w:tc>
          <w:tcPr>
            <w:tcW w:w="1708" w:type="dxa"/>
            <w:vAlign w:val="center"/>
          </w:tcPr>
          <w:p w14:paraId="3999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  <w:tr w14:paraId="1A8291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 w14:paraId="7D1A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5C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18</w:t>
            </w:r>
          </w:p>
        </w:tc>
        <w:tc>
          <w:tcPr>
            <w:tcW w:w="3701" w:type="dxa"/>
            <w:vAlign w:val="center"/>
          </w:tcPr>
          <w:p w14:paraId="1365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青岛西海岸供销供应链管理有限公司海青供销超市</w:t>
            </w:r>
          </w:p>
        </w:tc>
        <w:tc>
          <w:tcPr>
            <w:tcW w:w="1395" w:type="dxa"/>
            <w:vAlign w:val="center"/>
          </w:tcPr>
          <w:p w14:paraId="1B1A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12月</w:t>
            </w:r>
          </w:p>
        </w:tc>
        <w:tc>
          <w:tcPr>
            <w:tcW w:w="1708" w:type="dxa"/>
            <w:vAlign w:val="center"/>
          </w:tcPr>
          <w:p w14:paraId="6DFF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企业安全检查</w:t>
            </w:r>
          </w:p>
        </w:tc>
      </w:tr>
    </w:tbl>
    <w:p w14:paraId="502EC03D">
      <w:pPr>
        <w:tabs>
          <w:tab w:val="right" w:pos="8447"/>
        </w:tabs>
        <w:spacing w:line="560" w:lineRule="exact"/>
        <w:rPr>
          <w:rFonts w:ascii="仿宋_GB2312" w:eastAsia="仿宋_GB2312" w:hAnsiTheme="minorHAnsi" w:cstheme="minorBidi"/>
          <w:sz w:val="32"/>
          <w:szCs w:val="32"/>
        </w:rPr>
      </w:pPr>
    </w:p>
    <w:p w14:paraId="30346E91">
      <w:pP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DA5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967D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OphgMsBAACd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BjehpMRygxM/f/92/vHr/PMr&#10;WRbl2yRR76HCzCePuXG4cwOmz35AZ2I+tMGkL3IiGEeBTxeB5RCJSI9W5WpVYEhgbL4gPnt+7gPE&#10;99IZkoyaBpxgFpYfHyGOqXNKqmbdvdI6T1HbvxyImTws9T72mKw47IaJ0M41J+TT4/BranHXKdEP&#10;FrVNezIbYTZ2s3HwQe27vEipHvjbQ8Qmcm+pwgg7FcapZXbThqW1+POes57/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CDqYYD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4967D1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OWRiMWUwMTdiODE1NzM4ZWExMTMwZWE3MWJkOGQifQ=="/>
  </w:docVars>
  <w:rsids>
    <w:rsidRoot w:val="27A65B7B"/>
    <w:rsid w:val="00097DA1"/>
    <w:rsid w:val="00173F54"/>
    <w:rsid w:val="00193D2E"/>
    <w:rsid w:val="001E0C9A"/>
    <w:rsid w:val="0030766A"/>
    <w:rsid w:val="003D35DA"/>
    <w:rsid w:val="00C126C3"/>
    <w:rsid w:val="00C26695"/>
    <w:rsid w:val="00C375A7"/>
    <w:rsid w:val="00CE10C9"/>
    <w:rsid w:val="00DB7903"/>
    <w:rsid w:val="00EC3F1E"/>
    <w:rsid w:val="02157EA4"/>
    <w:rsid w:val="02511F45"/>
    <w:rsid w:val="04671D9B"/>
    <w:rsid w:val="0482494D"/>
    <w:rsid w:val="04B91082"/>
    <w:rsid w:val="06FA6698"/>
    <w:rsid w:val="07A1571D"/>
    <w:rsid w:val="0B9F172A"/>
    <w:rsid w:val="0BC016B2"/>
    <w:rsid w:val="0CA37BBD"/>
    <w:rsid w:val="0F82699D"/>
    <w:rsid w:val="133C700E"/>
    <w:rsid w:val="14131750"/>
    <w:rsid w:val="14D17CAF"/>
    <w:rsid w:val="150C182B"/>
    <w:rsid w:val="1CAE64BA"/>
    <w:rsid w:val="1F1A56C9"/>
    <w:rsid w:val="1F906970"/>
    <w:rsid w:val="24952391"/>
    <w:rsid w:val="258D79DA"/>
    <w:rsid w:val="27A65B7B"/>
    <w:rsid w:val="27BD4EFC"/>
    <w:rsid w:val="298754C1"/>
    <w:rsid w:val="2D2963A0"/>
    <w:rsid w:val="2E1E446E"/>
    <w:rsid w:val="30933AEC"/>
    <w:rsid w:val="31822801"/>
    <w:rsid w:val="31C8601D"/>
    <w:rsid w:val="34650128"/>
    <w:rsid w:val="34985E3B"/>
    <w:rsid w:val="35686C82"/>
    <w:rsid w:val="35B60CCF"/>
    <w:rsid w:val="372B0D1C"/>
    <w:rsid w:val="37464842"/>
    <w:rsid w:val="3A961F4B"/>
    <w:rsid w:val="3AB57D98"/>
    <w:rsid w:val="407D1B7C"/>
    <w:rsid w:val="41FD11C6"/>
    <w:rsid w:val="442608C0"/>
    <w:rsid w:val="462A4997"/>
    <w:rsid w:val="471C0678"/>
    <w:rsid w:val="4ADD4A00"/>
    <w:rsid w:val="4C1F195A"/>
    <w:rsid w:val="4C982217"/>
    <w:rsid w:val="4D0B7A52"/>
    <w:rsid w:val="502D300A"/>
    <w:rsid w:val="517223AB"/>
    <w:rsid w:val="531516B1"/>
    <w:rsid w:val="565B1B3E"/>
    <w:rsid w:val="5BB22E7D"/>
    <w:rsid w:val="5C2C0EE5"/>
    <w:rsid w:val="5D746389"/>
    <w:rsid w:val="5E112EC6"/>
    <w:rsid w:val="60740C0A"/>
    <w:rsid w:val="616F43BF"/>
    <w:rsid w:val="61A26FC9"/>
    <w:rsid w:val="61B464CA"/>
    <w:rsid w:val="676B5F6B"/>
    <w:rsid w:val="6A7C01DC"/>
    <w:rsid w:val="6AD52524"/>
    <w:rsid w:val="6CD01102"/>
    <w:rsid w:val="6D2666B8"/>
    <w:rsid w:val="714B327A"/>
    <w:rsid w:val="72E23E7C"/>
    <w:rsid w:val="750D69B5"/>
    <w:rsid w:val="75156511"/>
    <w:rsid w:val="752244C4"/>
    <w:rsid w:val="753366D1"/>
    <w:rsid w:val="75EB7822"/>
    <w:rsid w:val="774545A2"/>
    <w:rsid w:val="78A144A7"/>
    <w:rsid w:val="7C5A4159"/>
    <w:rsid w:val="7DA4016C"/>
    <w:rsid w:val="7DCE4A55"/>
    <w:rsid w:val="7E3D5480"/>
    <w:rsid w:val="7E79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99"/>
    <w:pPr>
      <w:spacing w:line="500" w:lineRule="exact"/>
      <w:ind w:firstLine="630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4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rPr>
      <w:rFonts w:ascii="仿宋_GB2312" w:eastAsia="仿宋_GB2312"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Body Text Indent Char"/>
    <w:basedOn w:val="11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4">
    <w:name w:val="Plain Text Char"/>
    <w:basedOn w:val="11"/>
    <w:link w:val="4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Footer Char"/>
    <w:basedOn w:val="11"/>
    <w:link w:val="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Header Char"/>
    <w:basedOn w:val="11"/>
    <w:link w:val="7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61fe2ac2-3098-4839-925a-e0a69103aa5c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2B068368</paraID>
      <start>90</start>
      <end>91</end>
      <status>modified</status>
      <modifiedWord>（</modifiedWord>
      <trackRevisions>false</trackRevisions>
    </reviewItem>
    <reviewItem>
      <errorID>b1a8a140-3d02-4721-a98a-aef2e227a403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2B068368</paraID>
      <start>102</start>
      <end>103</end>
      <status>modified</status>
      <modifiedWord>）</modifiedWord>
      <trackRevisions>false</trackRevisions>
    </reviewItem>
    <reviewItem>
      <errorID>0fb85769-fde3-4165-b14a-d637a9e7ed33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2B068368</paraID>
      <start>188</start>
      <end>189</end>
      <status>modified</status>
      <modifiedWord>：</modifiedWord>
      <trackRevisions>false</trackRevisions>
    </reviewItem>
    <reviewItem>
      <errorID>a9beb7f0-fe10-4e04-98e8-ae09377e9ae2</errorID>
      <errorWord>习近平总书记系列重要讲话精神</errorWord>
      <group>L1_Word</group>
      <groupName>字词问题</groupName>
      <ability>L2_Typo</ability>
      <abilityName>字词错误</abilityName>
      <candidateList>
        <item>习近平总书记重要讲话精神</item>
      </candidateList>
      <explain/>
      <paraID>6679B33F</paraID>
      <start>1</start>
      <end>15</end>
      <status>ignored</status>
      <modifiedWord/>
      <trackRevisions>false</trackRevisions>
    </reviewItem>
    <reviewItem>
      <errorID>ac7aa873-4732-402f-9b79-d99be5bd7bca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45BED175</paraID>
      <start>0</start>
      <end>3</end>
      <status>modified</status>
      <modifiedWord>（一）</modifiedWord>
      <trackRevisions>false</trackRevisions>
    </reviewItem>
    <reviewItem>
      <errorID>e8af87ce-3b9d-40bb-8e9e-4fe38dabf1e5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5CF3986D</paraID>
      <start>0</start>
      <end>3</end>
      <status>modified</status>
      <modifiedWord>（二）</modifiedWord>
      <trackRevisions>false</trackRevisions>
    </reviewItem>
    <reviewItem>
      <errorID>8fd8b072-ccda-4f37-8ca7-5d30c53b2fbf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78C8698F</paraID>
      <start>49</start>
      <end>50</end>
      <status>ignored</status>
      <modifiedWord/>
      <trackRevisions>false</trackRevisions>
    </reviewItem>
    <reviewItem>
      <errorID>821a5138-6e5e-4d9c-a049-21609adfeea3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6876A7A2</paraID>
      <start>0</start>
      <end>3</end>
      <status>modified</status>
      <modifiedWord>（一）</modifiedWord>
      <trackRevisions>false</trackRevisions>
    </reviewItem>
    <reviewItem>
      <errorID>d72283e2-067a-44e8-82a0-ec62f8dab939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7AE79659</paraID>
      <start>0</start>
      <end>3</end>
      <status>modified</status>
      <modifiedWord>（二）</modifiedWord>
      <trackRevisions>false</trackRevisions>
    </reviewItem>
    <reviewItem>
      <errorID>e1665686-0cdc-4893-bac2-090b704e62d7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2333C940</paraID>
      <start>40</start>
      <end>41</end>
      <status>modified</status>
      <modifiedWord>，</modifiedWord>
      <trackRevisions>false</trackRevisions>
    </reviewItem>
    <reviewItem>
      <errorID>032d949d-c62c-44d0-b6cf-d784439ac203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2333C940</paraID>
      <start>91</start>
      <end>93</end>
      <status>modified</status>
      <modifiedWord>其他</modifiedWord>
      <trackRevisions>false</trackRevisions>
    </reviewItem>
    <reviewItem>
      <errorID>3716ec41-636a-40b5-86a9-64650a0eea5d</errorID>
      <errorWord>，所</errorWord>
      <group>L1_Word</group>
      <groupName>字词问题</groupName>
      <ability>L2_Typo</ability>
      <abilityName>字词错误</abilityName>
      <candidateList>
        <item>，</item>
      </candidateList>
      <explain/>
      <paraID>2333C940</paraID>
      <start>134</start>
      <end>135</end>
      <status>modified</status>
      <modifiedWord>，</modifiedWord>
      <trackRevisions>false</trackRevisions>
    </reviewItem>
    <reviewItem>
      <errorID>566fb923-884b-453a-859f-6f77b7d058e8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59FDCB1F</paraID>
      <start>0</start>
      <end>3</end>
      <status>modified</status>
      <modifiedWord>（三）</modifiedWord>
      <trackRevisions>false</trackRevisions>
    </reviewItem>
    <reviewItem>
      <errorID>59a665ad-6ff0-436c-9881-0bdad287608d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553E016C</paraID>
      <start>60</start>
      <end>61</end>
      <status>modified</status>
      <modifiedWord>（</modifiedWord>
      <trackRevisions>false</trackRevisions>
    </reviewItem>
    <reviewItem>
      <errorID>1b47609a-45b7-4651-8fa8-e41908aed090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553E016C</paraID>
      <start>66</start>
      <end>67</end>
      <status>modified</status>
      <modifiedWord>）</modifiedWord>
      <trackRevisions>false</trackRevisions>
    </reviewItem>
    <reviewItem>
      <errorID>e2094b29-f4c4-476c-9aa3-082fec46d5c8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361A43D0</paraID>
      <start>76</start>
      <end>77</end>
      <status>modified</status>
      <modifiedWord>：</modifiedWord>
      <trackRevisions>false</trackRevisions>
    </reviewItem>
    <reviewItem>
      <errorID>a89e18c7-58f6-4b35-a6e6-a551e4fba2b8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411897FD</paraID>
      <start>8</start>
      <end>9</end>
      <status>modified</status>
      <modifiedWord>（</modifiedWord>
      <trackRevisions>false</trackRevisions>
    </reviewItem>
    <reviewItem>
      <errorID>e5591070-9557-4c89-8c04-400b70984dc0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411897FD</paraID>
      <start>15</start>
      <end>16</end>
      <status>modified</status>
      <modifiedWord>）</modifiedWord>
      <trackRevisions>false</trackRevisions>
    </reviewItem>
    <reviewItem>
      <errorID>b0175ee3-109f-48a2-bd3f-945e5411ddf0</errorID>
      <errorWord>；</errorWord>
      <group>L1_Word</group>
      <groupName>字词问题</groupName>
      <ability>L2_Typo</ability>
      <abilityName>字词错误</abilityName>
      <candidateList>
        <item>；要</item>
      </candidateList>
      <explain/>
      <paraID>65BF37C1</paraID>
      <start>79</start>
      <end>81</end>
      <status>modified</status>
      <modifiedWord>；要</modifiedWord>
      <trackRevisions>false</trackRevisions>
    </reviewItem>
    <reviewItem>
      <errorID>c52457d8-edf9-4da7-8759-55362c9242f7</errorID>
      <errorWord>免于</errorWord>
      <group>L1_Word</group>
      <groupName>字词问题</groupName>
      <ability>L2_Typo</ability>
      <abilityName>字词错误</abilityName>
      <candidateList>
        <item>免予</item>
      </candidateList>
      <explain/>
      <paraID>65BF37C1</paraID>
      <start>167</start>
      <end>169</end>
      <status>ignored</status>
      <modifiedWord/>
      <trackRevisions>false</trackRevisions>
    </reviewItem>
    <reviewItem>
      <errorID>721d6ae6-2867-418b-9fe4-880b8a7e7a25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1714739B</paraID>
      <start>2</start>
      <end>3</end>
      <status>modified</status>
      <modifiedWord>：</modifiedWord>
      <trackRevisions>false</trackRevisions>
    </reviewItem>
    <reviewItem>
      <errorID>cdf76e1b-8e40-4bcd-b72b-58f05654647f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1C78416F</paraID>
      <start>14</start>
      <end>15</end>
      <status>modified</status>
      <modifiedWord>（</modifiedWord>
      <trackRevisions>false</trackRevisions>
    </reviewItem>
    <reviewItem>
      <errorID>2fae4568-da38-4cf3-a1c2-4f5c2af24aec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1C78416F</paraID>
      <start>19</start>
      <end>20</end>
      <status>modified</status>
      <modifiedWord>）</modifiedWord>
      <trackRevisions>false</trackRevisions>
    </reviewItem>
    <reviewItem>
      <errorID>aff272a7-188c-421b-8677-4e770397b207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68AE5CAB</paraID>
      <start>8</start>
      <end>9</end>
      <status>modified</status>
      <modifiedWord>（</modifiedWord>
      <trackRevisions>false</trackRevisions>
    </reviewItem>
    <reviewItem>
      <errorID>e5f2cc4e-e4b1-4e67-ab35-2bc33d8b4001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68AE5CAB</paraID>
      <start>11</start>
      <end>12</end>
      <status>modified</status>
      <modifiedWord>）</modifiedWord>
      <trackRevisions>false</trackRevisions>
    </reviewItem>
    <reviewItem>
      <errorID>dd6afc66-4560-4dba-964d-fb4d40a604da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511B50E5</paraID>
      <start>9</start>
      <end>10</end>
      <status>modified</status>
      <modifiedWord>（</modifiedWord>
      <trackRevisions>false</trackRevisions>
    </reviewItem>
    <reviewItem>
      <errorID>7c989fbd-01c9-4ac5-bf96-3653de575471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511B50E5</paraID>
      <start>13</start>
      <end>14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03b82-a435-454e-b6ab-efe134f58d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2387</Words>
  <Characters>2441</Characters>
  <Lines>0</Lines>
  <Paragraphs>0</Paragraphs>
  <TotalTime>14</TotalTime>
  <ScaleCrop>false</ScaleCrop>
  <LinksUpToDate>false</LinksUpToDate>
  <CharactersWithSpaces>2481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2018-02-26T02:03:00Z</dcterms:created>
  <dc:creator>Administrator</dc:creator>
  <cp:lastModifiedBy>宁福慧</cp:lastModifiedBy>
  <cp:lastPrinted>2025-10-14T07:41:00Z</cp:lastPrinted>
  <dcterms:modified xsi:type="dcterms:W3CDTF">2026-02-04T03:13:22Z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577D4E6D1AEF437D9D1C9C6E48C066DA_13</vt:lpwstr>
  </property>
  <property fmtid="{D5CDD505-2E9C-101B-9397-08002B2CF9AE}" pid="4" name="KSOTemplateDocerSaveRecord">
    <vt:lpwstr>eyJoZGlkIjoiOTQ4OWRiMWUwMTdiODE1NzM4ZWExMTMwZWE3MWJkOGQiLCJ1c2VySWQiOiIyMjk0MDcwODMifQ==</vt:lpwstr>
  </property>
</Properties>
</file>